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1430B" w14:textId="5CBBFA6E" w:rsidR="001D6605" w:rsidRPr="00BF68A0" w:rsidRDefault="001D6605" w:rsidP="00CC67C9">
      <w:pPr>
        <w:pStyle w:val="BodyTextIndent"/>
        <w:ind w:left="12053" w:firstLine="367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Հավելված</w:t>
      </w:r>
      <w:r w:rsidR="00CC67C9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N5</w:t>
      </w: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</w:p>
    <w:p w14:paraId="5965A53B" w14:textId="77777777" w:rsidR="003D0E84" w:rsidRPr="00BF68A0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</w:t>
      </w:r>
      <w:r w:rsidR="003D0E84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A661F7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1</w:t>
      </w:r>
    </w:p>
    <w:p w14:paraId="2B80B708" w14:textId="284DED30"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br/>
        <w:t xml:space="preserve">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6815C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6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14:paraId="03FA6548" w14:textId="77777777"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BF68A0" w:rsidRPr="00262DF9" w14:paraId="5AFE96AE" w14:textId="77777777" w:rsidTr="00197897">
        <w:trPr>
          <w:trHeight w:val="1322"/>
        </w:trPr>
        <w:tc>
          <w:tcPr>
            <w:tcW w:w="540" w:type="dxa"/>
          </w:tcPr>
          <w:p w14:paraId="380C378D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47BBDF22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0D6BFD1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 հաղորդակ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ցության ցանցի</w:t>
            </w:r>
          </w:p>
          <w:p w14:paraId="02D7FCE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եսակը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14:paraId="330DABDE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2E8732D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14:paraId="13B69F7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14:paraId="600FD8D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BF68A0" w:rsidRPr="00BF68A0" w14:paraId="4E3FE8F7" w14:textId="77777777" w:rsidTr="00197897">
        <w:trPr>
          <w:trHeight w:val="519"/>
        </w:trPr>
        <w:tc>
          <w:tcPr>
            <w:tcW w:w="540" w:type="dxa"/>
          </w:tcPr>
          <w:p w14:paraId="73E7849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14:paraId="13D6D74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14:paraId="340E3FD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թյուն,</w:t>
            </w:r>
          </w:p>
          <w:p w14:paraId="21B52FD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14:paraId="3EFA3A08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0910B5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14:paraId="776CD88D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BC922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BF68A0" w:rsidRPr="00BF68A0" w14:paraId="4FA3EC09" w14:textId="77777777" w:rsidTr="007D4491">
        <w:trPr>
          <w:trHeight w:val="3401"/>
        </w:trPr>
        <w:tc>
          <w:tcPr>
            <w:tcW w:w="540" w:type="dxa"/>
          </w:tcPr>
          <w:p w14:paraId="04D91CC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14:paraId="1832D2D8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ամրակցված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լայնաշերտ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կապի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ցանցեր  </w:t>
            </w:r>
          </w:p>
          <w:p w14:paraId="70CF714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13A5FB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17774AC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67D40FC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1E32EB5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227A9896" w14:textId="77777777" w:rsidR="001D6605" w:rsidRPr="00BF68A0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543C6644" w14:textId="77777777" w:rsidR="001D6605" w:rsidRPr="00BF68A0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450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-470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C2C2C40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5AA5C28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639E3A41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482DB3A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C51873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EBD7E1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69AC67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3ABBBC9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F3E90AC" w14:textId="77777777" w:rsidR="00EF5ACE" w:rsidRPr="00BF68A0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40E995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0B4DBD78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06A4AE2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8C792F9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  <w:p w14:paraId="2B5E3040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576DE044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14:paraId="2D41627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06AB62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8DA26D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410126B" w14:textId="77777777" w:rsidR="001D6605" w:rsidRPr="00BF68A0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150,000.0</w:t>
            </w:r>
          </w:p>
          <w:p w14:paraId="379F5B5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77F71C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F3D4F2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1E11DC3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38FBA0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B19E8F6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  <w:r w:rsidR="008C549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0C0B1C48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2148B3C0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14:paraId="7D248C1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E1E2E4E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6E36723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3CF88CD8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6402039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0520F7D0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CCF9684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2CE2963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A166FDD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29CE5444" w14:textId="77777777" w:rsidR="007D4491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6B838C84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30B29FA9" w14:textId="77777777" w:rsidR="00C7677C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color w:val="000000" w:themeColor="text1"/>
                <w:lang w:val="af-ZA"/>
              </w:rPr>
              <w:t>0</w:t>
            </w:r>
          </w:p>
        </w:tc>
      </w:tr>
      <w:tr w:rsidR="00BF68A0" w:rsidRPr="00BF68A0" w14:paraId="3B332427" w14:textId="77777777" w:rsidTr="00197897">
        <w:tc>
          <w:tcPr>
            <w:tcW w:w="540" w:type="dxa"/>
          </w:tcPr>
          <w:p w14:paraId="5EA306B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F454E1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14:paraId="10D2416C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D24770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Ռադիոկապի շարժական ցանցեր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</w:t>
            </w:r>
            <w:r w:rsidR="006574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ությամբ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2AF6C9C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8A8359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81D526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7EE094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1E627C1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58FFDD8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009FC25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3A1AE584" w14:textId="77777777" w:rsidR="0065747C" w:rsidRPr="00BF68A0" w:rsidRDefault="0065747C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34E3DD22" w14:textId="77777777" w:rsidR="009529A8" w:rsidRPr="00BF68A0" w:rsidRDefault="009529A8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="00980D36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թր</w:t>
            </w:r>
            <w:proofErr w:type="spellEnd"/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անկային ցանցեր</w:t>
            </w:r>
          </w:p>
          <w:p w14:paraId="24A73593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3DBF022C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63C32D8B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1B72C59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14:paraId="7B2D400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11FE236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հաճախականության)</w:t>
            </w:r>
          </w:p>
          <w:p w14:paraId="5DA0548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6AD75E1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3406D4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39ADBC3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91AB8B6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12D0E6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688F9CE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68823495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62837F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2FF78733" w14:textId="77777777" w:rsidR="00556834" w:rsidRPr="00BF68A0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460A772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A8A2C4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D04A3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EBD392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C46D7C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4D0A6C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39A6CF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800,000.0</w:t>
            </w:r>
          </w:p>
          <w:p w14:paraId="56532FB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05BA16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850,000.0</w:t>
            </w:r>
          </w:p>
          <w:p w14:paraId="664CDA24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D598779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5EAEF21D" w14:textId="77777777" w:rsidR="0065747C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788B3579" w14:textId="77777777" w:rsidR="0065747C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F8F553A" w14:textId="77777777" w:rsidR="009529A8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9529A8"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400,000.0</w:t>
            </w:r>
          </w:p>
          <w:p w14:paraId="08C545B3" w14:textId="77777777" w:rsidR="00080FB7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130F9D47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080FB7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14:paraId="5911579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95997B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4D1F18B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D04AD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777E133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AB46FB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72F6D38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317DC2B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0A43B0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777A479F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91AA02A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7D7F3968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4CA35EF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C83BBB6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  <w:p w14:paraId="54C4FD32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4325D54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</w:tr>
      <w:tr w:rsidR="00BF68A0" w:rsidRPr="00BF68A0" w14:paraId="5D8559FC" w14:textId="77777777" w:rsidTr="0065747C">
        <w:trPr>
          <w:trHeight w:val="2866"/>
        </w:trPr>
        <w:tc>
          <w:tcPr>
            <w:tcW w:w="540" w:type="dxa"/>
          </w:tcPr>
          <w:p w14:paraId="33FEAE5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14:paraId="4C72B544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67A0C8FE" w14:textId="77777777" w:rsidR="00D86456" w:rsidRPr="00BF68A0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</w:p>
          <w:p w14:paraId="1E4BA991" w14:textId="77777777" w:rsidR="00250D19" w:rsidRPr="00BF68A0" w:rsidRDefault="00532E5E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250D19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57B4EBBA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52C4266C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4A02CDA2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689795DE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1A5D5392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</w:p>
          <w:p w14:paraId="095BCD6D" w14:textId="77777777"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21E489B8" w14:textId="77777777" w:rsidR="00D30BB9" w:rsidRPr="00D30BB9" w:rsidRDefault="00D30BB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57841762" w14:textId="77777777" w:rsidR="00D30BB9" w:rsidRDefault="00250D19" w:rsidP="0064617B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0181E5A5" w14:textId="77777777" w:rsidR="00D30BB9" w:rsidRPr="00D30BB9" w:rsidRDefault="00D30BB9" w:rsidP="00D30BB9">
            <w:pPr>
              <w:tabs>
                <w:tab w:val="left" w:pos="1245"/>
              </w:tabs>
              <w:ind w:left="370" w:hanging="283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4500" w:type="dxa"/>
          </w:tcPr>
          <w:p w14:paraId="6F5392A7" w14:textId="77777777" w:rsidR="009529A8" w:rsidRPr="00BF68A0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42DF4D8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21708AB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8B447E2" w14:textId="77777777" w:rsidR="00532E5E" w:rsidRPr="00BF68A0" w:rsidRDefault="00532E5E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6736990B" w14:textId="77777777" w:rsidR="009E65EA" w:rsidRPr="00BF68A0" w:rsidRDefault="009E65EA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49A2313" w14:textId="77777777" w:rsidR="004F7DD2" w:rsidRPr="00BF68A0" w:rsidRDefault="004F7DD2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8404ED8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761D7E1F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  <w:tc>
          <w:tcPr>
            <w:tcW w:w="1800" w:type="dxa"/>
          </w:tcPr>
          <w:p w14:paraId="647C5A4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1A143AC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2ADCF16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0EE6246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43CE4D5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F238B35" w14:textId="77777777" w:rsidR="009E65EA" w:rsidRPr="00BF68A0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1A04334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25,000,000.0</w:t>
            </w:r>
          </w:p>
          <w:p w14:paraId="1C3ED84B" w14:textId="77777777" w:rsidR="00532E5E" w:rsidRPr="00BF68A0" w:rsidRDefault="00532E5E" w:rsidP="00536F32">
            <w:pPr>
              <w:rPr>
                <w:color w:val="000000" w:themeColor="text1"/>
                <w:lang w:val="af-ZA"/>
              </w:rPr>
            </w:pPr>
          </w:p>
        </w:tc>
        <w:tc>
          <w:tcPr>
            <w:tcW w:w="3240" w:type="dxa"/>
          </w:tcPr>
          <w:p w14:paraId="31FC63C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A8C9B6A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F330E58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24BA21D5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13B0B662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7D518472" w14:textId="77777777" w:rsidR="004F7DD2" w:rsidRPr="00BF68A0" w:rsidRDefault="004F7DD2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3B53081E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7B6B46BA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</w:tr>
      <w:tr w:rsidR="009529A8" w:rsidRPr="00BF68A0" w14:paraId="361C7F01" w14:textId="77777777" w:rsidTr="00197897">
        <w:tc>
          <w:tcPr>
            <w:tcW w:w="540" w:type="dxa"/>
          </w:tcPr>
          <w:p w14:paraId="5FDA01A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14:paraId="497EF741" w14:textId="77777777" w:rsidR="009529A8" w:rsidRPr="00BF68A0" w:rsidRDefault="009529A8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4500" w:type="dxa"/>
          </w:tcPr>
          <w:p w14:paraId="26E0554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3538E7" w14:textId="77777777"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 կայանների քանակից</w:t>
            </w:r>
          </w:p>
          <w:p w14:paraId="1FD4A5CD" w14:textId="77777777" w:rsidR="00522F88" w:rsidRPr="00BF68A0" w:rsidRDefault="00522F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3BE95F9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30443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14:paraId="559B68D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611DB7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D30BB9" w:rsidRPr="00D30BB9" w14:paraId="36C7FE1B" w14:textId="77777777" w:rsidTr="00197897">
        <w:tc>
          <w:tcPr>
            <w:tcW w:w="540" w:type="dxa"/>
          </w:tcPr>
          <w:p w14:paraId="7E4113FD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4500" w:type="dxa"/>
          </w:tcPr>
          <w:p w14:paraId="21A8CDD1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4500" w:type="dxa"/>
          </w:tcPr>
          <w:p w14:paraId="63EC9CF8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4ED254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75E79A22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110FE57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FA3057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01D4031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  <w:tc>
          <w:tcPr>
            <w:tcW w:w="3240" w:type="dxa"/>
          </w:tcPr>
          <w:p w14:paraId="7D344F52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AD3ED7B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F4A771B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</w:tr>
    </w:tbl>
    <w:p w14:paraId="316C2D99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1E1E0D9E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01FD215F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66F5EB1D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03499AD2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39C52841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5BA627C5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10509F77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0002451E" w14:textId="37AC70FB" w:rsidR="003F494B" w:rsidRPr="00262DF9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ru-RU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Հավելված</w:t>
      </w:r>
      <w:r w:rsidR="00262DF9" w:rsidRPr="00262DF9">
        <w:rPr>
          <w:rFonts w:ascii="GHEA Grapalat" w:hAnsi="GHEA Grapalat" w:cs="Sylfaen"/>
          <w:color w:val="000000" w:themeColor="text1"/>
          <w:sz w:val="18"/>
          <w:szCs w:val="18"/>
          <w:lang w:val="hy-AM"/>
        </w:rPr>
        <w:t xml:space="preserve"> </w:t>
      </w:r>
      <w:r w:rsidR="00262DF9">
        <w:rPr>
          <w:rFonts w:ascii="GHEA Grapalat" w:hAnsi="GHEA Grapalat" w:cs="Sylfaen"/>
          <w:color w:val="000000" w:themeColor="text1"/>
          <w:sz w:val="18"/>
          <w:szCs w:val="18"/>
          <w:lang w:val="ru-RU"/>
        </w:rPr>
        <w:t>5</w:t>
      </w:r>
      <w:bookmarkStart w:id="0" w:name="_GoBack"/>
      <w:bookmarkEnd w:id="0"/>
    </w:p>
    <w:p w14:paraId="72223BCE" w14:textId="77777777"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 2</w:t>
      </w:r>
    </w:p>
    <w:p w14:paraId="265D389D" w14:textId="2D6F587B" w:rsidR="003F494B" w:rsidRPr="00BF68A0" w:rsidRDefault="003F494B" w:rsidP="003F494B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Ռադիոհաճախականության օգտագործման </w:t>
      </w:r>
      <w:r w:rsidR="008D236D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պարտադիր 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վճարների` 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6815C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6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թվականի համար սահմանված չափերը</w:t>
      </w:r>
    </w:p>
    <w:p w14:paraId="61519A27" w14:textId="77777777" w:rsidR="00A661F7" w:rsidRPr="00BF68A0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BF68A0" w:rsidRPr="00262DF9" w14:paraId="44652D85" w14:textId="77777777" w:rsidTr="00197897">
        <w:tc>
          <w:tcPr>
            <w:tcW w:w="702" w:type="dxa"/>
          </w:tcPr>
          <w:p w14:paraId="1293B01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46D67D9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14:paraId="2D9C64D8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հաղորդակ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ցանցի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տեսակը կամ ռադիոհաճախականությունների տիրույթը</w:t>
            </w:r>
          </w:p>
          <w:p w14:paraId="63D5704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0E4174BE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14:paraId="002856CC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կանության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օգտա</w:t>
            </w:r>
            <w:r w:rsidR="00F4300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գործման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8D236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պարտադիր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վճարի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չափը</w:t>
            </w:r>
          </w:p>
          <w:p w14:paraId="2696854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դրամ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77850030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6"/>
                <w:szCs w:val="6"/>
                <w:lang w:val="af-ZA"/>
              </w:rPr>
            </w:pPr>
          </w:p>
        </w:tc>
      </w:tr>
      <w:tr w:rsidR="00BF68A0" w:rsidRPr="00BF68A0" w14:paraId="466C837F" w14:textId="77777777" w:rsidTr="00197897">
        <w:tc>
          <w:tcPr>
            <w:tcW w:w="702" w:type="dxa"/>
          </w:tcPr>
          <w:p w14:paraId="7890195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14:paraId="4B29DAA7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14:paraId="1FB618CE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ող</w:t>
            </w:r>
            <w:r w:rsidR="007D27A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թյուն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27E24C09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հատված</w:t>
            </w:r>
          </w:p>
          <w:p w14:paraId="2F8BCDC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2161792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,000.0</w:t>
            </w:r>
          </w:p>
          <w:p w14:paraId="337263D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BF68A0" w:rsidRPr="00BF68A0" w14:paraId="414E6402" w14:textId="77777777" w:rsidTr="00197897">
        <w:trPr>
          <w:trHeight w:val="2563"/>
        </w:trPr>
        <w:tc>
          <w:tcPr>
            <w:tcW w:w="702" w:type="dxa"/>
          </w:tcPr>
          <w:p w14:paraId="4BFD83E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14:paraId="57BA8D9C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Cs w:val="28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ամրակցված լայնաշերտ կապի ցանցեր  </w:t>
            </w:r>
          </w:p>
          <w:p w14:paraId="2AD77F34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2837A617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9EB7CAB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A1AB4CA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4D968F36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400DEB0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450-470ՄՀց </w:t>
            </w:r>
          </w:p>
          <w:p w14:paraId="506BD822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44F7428" w14:textId="77777777" w:rsidR="00536F32" w:rsidRPr="00BF68A0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27FA47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23B91DCF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0FB9418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1139BC7" w14:textId="77777777" w:rsidR="00174B88" w:rsidRPr="00BF68A0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784C02EC" w14:textId="77777777" w:rsidR="001A0F8E" w:rsidRPr="00BF68A0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7190B94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36DDD959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7E80817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1B8B559D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B603A3B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5A6CD3D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2B1C74E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BD904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C5566EF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35AC900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1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բազային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</w:t>
            </w:r>
          </w:p>
          <w:p w14:paraId="6CDDC74F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341864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50985D03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00352E23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37935D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1D156D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4CBD91C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0B54E36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115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52A4FD9F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EA2ABBC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1A2FF25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17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,250.0</w:t>
            </w:r>
          </w:p>
          <w:p w14:paraId="452322F4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000D5C9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B16767B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57CC2D44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EF168C9" w14:textId="77777777" w:rsidR="00536F32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00.0</w:t>
            </w:r>
          </w:p>
          <w:p w14:paraId="1E4DD41E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ACF485C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6D17B382" w14:textId="77777777" w:rsidR="00920748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1,500.000.0</w:t>
            </w:r>
          </w:p>
        </w:tc>
      </w:tr>
      <w:tr w:rsidR="00BF68A0" w:rsidRPr="00BF68A0" w14:paraId="1520FF9A" w14:textId="77777777" w:rsidTr="0065747C">
        <w:trPr>
          <w:trHeight w:val="707"/>
        </w:trPr>
        <w:tc>
          <w:tcPr>
            <w:tcW w:w="702" w:type="dxa"/>
          </w:tcPr>
          <w:p w14:paraId="775F7C36" w14:textId="77777777" w:rsidR="00A661F7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14:paraId="252D1B81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Ռադիոկապի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(</w:t>
            </w:r>
            <w:r w:rsidR="0038071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բացառ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</w:t>
            </w:r>
            <w:r w:rsidR="00925EB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թյ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ամբ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proofErr w:type="spellEnd"/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ին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4E84EF51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CDDCCE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40A3832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71AA92F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4D953CE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070D69D" w14:textId="77777777" w:rsidR="00A661F7" w:rsidRPr="00BF68A0" w:rsidRDefault="00A661F7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3E5F12B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761D7F0" w14:textId="77777777" w:rsidR="000551A2" w:rsidRPr="00BF68A0" w:rsidRDefault="000551A2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FA5D972" w14:textId="77777777" w:rsidR="008B2DA8" w:rsidRPr="00BF68A0" w:rsidRDefault="008B2DA8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893BA49" w14:textId="77777777" w:rsidR="005B3B4F" w:rsidRPr="00BF68A0" w:rsidRDefault="005B3B4F" w:rsidP="00900275">
            <w:pPr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365E747D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 </w:t>
            </w:r>
            <w:r w:rsidR="000551A2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14:paraId="60A79D73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19502DE8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հաճախականության)</w:t>
            </w:r>
            <w:r w:rsidR="004E329D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33FDCAB0" w14:textId="77777777" w:rsidR="004E329D" w:rsidRPr="00BF68A0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A559EA0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31B32E0D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41FA7EF7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41E5A631" w14:textId="77777777" w:rsidR="00536F32" w:rsidRPr="00BF68A0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2258530" w14:textId="77777777" w:rsidR="008B2DA8" w:rsidRPr="00BF68A0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4733EAF" w14:textId="77777777" w:rsidR="006C3905" w:rsidRPr="00BF68A0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438748D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24DC08CF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84AC0E5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D6E6E9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0D654AB2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01EF3E2C" w14:textId="77777777" w:rsidR="00A661F7" w:rsidRPr="00BF68A0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14:paraId="5230D79A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6CC22F0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065228F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2EBABD4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62BC2BA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7DA23D3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69D2FB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273C660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53241A7A" w14:textId="77777777" w:rsidR="006721F8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2B1889AC" w14:textId="77777777" w:rsidR="006721F8" w:rsidRPr="00BF68A0" w:rsidRDefault="006721F8" w:rsidP="006721F8">
            <w:pPr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14:paraId="67664CAB" w14:textId="77777777" w:rsidR="004E329D" w:rsidRPr="00BF68A0" w:rsidRDefault="004E329D" w:rsidP="0065747C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A983D5F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1D774C04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04ABFB84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4DCA40F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F8EBAA0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19A6A8A" w14:textId="77777777" w:rsidR="008B2DA8" w:rsidRPr="00BF68A0" w:rsidRDefault="008B2D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BF5DE83" w14:textId="77777777" w:rsidR="00A661F7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15,000.0</w:t>
            </w:r>
          </w:p>
          <w:p w14:paraId="52663223" w14:textId="77777777" w:rsidR="004E329D" w:rsidRPr="00BF68A0" w:rsidRDefault="004E329D" w:rsidP="00197897">
            <w:pPr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</w:p>
          <w:p w14:paraId="359E4DF2" w14:textId="77777777" w:rsidR="006721F8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100,000.0</w:t>
            </w:r>
          </w:p>
        </w:tc>
      </w:tr>
      <w:tr w:rsidR="00BF68A0" w:rsidRPr="00BF68A0" w14:paraId="4316BF1F" w14:textId="77777777" w:rsidTr="00197897">
        <w:tc>
          <w:tcPr>
            <w:tcW w:w="702" w:type="dxa"/>
          </w:tcPr>
          <w:p w14:paraId="2DFA83C0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14:paraId="7E9D1731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6B8FA6B6" w14:textId="77777777" w:rsidR="009E65EA" w:rsidRPr="00BF68A0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00FB9453" w14:textId="77777777" w:rsidR="00D86456" w:rsidRPr="00BF68A0" w:rsidRDefault="009E65EA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D86456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4E75DF89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1B0D6B22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6CD3A68E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0EA98010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17A29DA3" w14:textId="77777777" w:rsidR="00D86456" w:rsidRPr="00BF68A0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ab/>
            </w:r>
          </w:p>
          <w:p w14:paraId="5486360E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3BD487A2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636435CE" w14:textId="77777777" w:rsidR="00D30BB9" w:rsidRDefault="00D30BB9" w:rsidP="00D30BB9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16710584" w14:textId="77777777" w:rsidR="00D30BB9" w:rsidRPr="00BF68A0" w:rsidRDefault="00D30BB9" w:rsidP="00D30BB9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 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5400" w:type="dxa"/>
          </w:tcPr>
          <w:p w14:paraId="08ED5F17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565A96F" w14:textId="77777777" w:rsidR="009E65EA" w:rsidRPr="00BF68A0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7821C403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4269AC3D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6B017174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316A726B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5BB42F56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A88E67D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0FF00A1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1C81BAC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4DA60A3" w14:textId="77777777" w:rsidR="00A661F7" w:rsidRPr="00BF68A0" w:rsidRDefault="009E65EA" w:rsidP="009E65EA">
            <w:pPr>
              <w:tabs>
                <w:tab w:val="left" w:pos="1665"/>
              </w:tabs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</w:tc>
        <w:tc>
          <w:tcPr>
            <w:tcW w:w="2880" w:type="dxa"/>
          </w:tcPr>
          <w:p w14:paraId="28BA2E2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98A297A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1465D87B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22EB223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7474BF2E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3DD73914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04B5875D" w14:textId="77777777" w:rsidR="00A661F7" w:rsidRPr="00BF68A0" w:rsidRDefault="00536F32" w:rsidP="00536F32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BF68A0" w14:paraId="071AD5F7" w14:textId="77777777" w:rsidTr="00197897">
        <w:tc>
          <w:tcPr>
            <w:tcW w:w="702" w:type="dxa"/>
          </w:tcPr>
          <w:p w14:paraId="5AAED4E9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14:paraId="002AE7E2" w14:textId="77777777" w:rsidR="00A661F7" w:rsidRPr="00BF68A0" w:rsidRDefault="00D30BB9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5400" w:type="dxa"/>
          </w:tcPr>
          <w:p w14:paraId="090E7889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0B32D26D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ռադիոհաճախականություն</w:t>
            </w:r>
          </w:p>
          <w:p w14:paraId="37BF595C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42D3EABA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6E0BF61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50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</w:tc>
      </w:tr>
      <w:tr w:rsidR="00D30BB9" w:rsidRPr="00D30BB9" w14:paraId="43AE413B" w14:textId="77777777" w:rsidTr="00197897">
        <w:tc>
          <w:tcPr>
            <w:tcW w:w="702" w:type="dxa"/>
          </w:tcPr>
          <w:p w14:paraId="2B8F2386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418" w:type="dxa"/>
          </w:tcPr>
          <w:p w14:paraId="2D528766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5400" w:type="dxa"/>
          </w:tcPr>
          <w:p w14:paraId="522124FA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C946B40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44E36DB0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80" w:type="dxa"/>
          </w:tcPr>
          <w:p w14:paraId="63F3C0F1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93DCCBF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2E48424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</w:tr>
    </w:tbl>
    <w:p w14:paraId="0F093A7F" w14:textId="77777777" w:rsidR="007C4D62" w:rsidRPr="00D30BB9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  <w:color w:val="000000" w:themeColor="text1"/>
          <w:lang w:val="hy-AM"/>
        </w:rPr>
      </w:pPr>
    </w:p>
    <w:sectPr w:rsidR="007C4D62" w:rsidRPr="00D30BB9" w:rsidSect="009E533A">
      <w:footerReference w:type="even" r:id="rId7"/>
      <w:footerReference w:type="default" r:id="rId8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1445D" w14:textId="77777777" w:rsidR="00E54EAA" w:rsidRDefault="00E54EAA">
      <w:r>
        <w:separator/>
      </w:r>
    </w:p>
  </w:endnote>
  <w:endnote w:type="continuationSeparator" w:id="0">
    <w:p w14:paraId="1CEAD45B" w14:textId="77777777" w:rsidR="00E54EAA" w:rsidRDefault="00E5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EFF81" w14:textId="77777777"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6CBAD9" w14:textId="77777777"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EEE8D" w14:textId="0FD085AA"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262DF9">
      <w:rPr>
        <w:rStyle w:val="PageNumber"/>
        <w:rFonts w:ascii="ArTarumianTimes" w:hAnsi="ArTarumianTimes"/>
        <w:noProof/>
        <w:sz w:val="20"/>
      </w:rPr>
      <w:t>3</w:t>
    </w:r>
    <w:r>
      <w:rPr>
        <w:rStyle w:val="PageNumber"/>
        <w:rFonts w:ascii="ArTarumianTimes" w:hAnsi="ArTarumianTimes"/>
        <w:sz w:val="20"/>
      </w:rPr>
      <w:fldChar w:fldCharType="end"/>
    </w:r>
  </w:p>
  <w:p w14:paraId="6B926645" w14:textId="77777777"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4EA5E" w14:textId="77777777" w:rsidR="00E54EAA" w:rsidRDefault="00E54EAA">
      <w:r>
        <w:separator/>
      </w:r>
    </w:p>
  </w:footnote>
  <w:footnote w:type="continuationSeparator" w:id="0">
    <w:p w14:paraId="2458AD0E" w14:textId="77777777" w:rsidR="00E54EAA" w:rsidRDefault="00E54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 w15:restartNumberingAfterBreak="0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 w15:restartNumberingAfterBreak="0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 w15:restartNumberingAfterBreak="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 w15:restartNumberingAfterBreak="0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730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759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35FF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602F"/>
    <w:rsid w:val="00217894"/>
    <w:rsid w:val="00220A6D"/>
    <w:rsid w:val="00220EB1"/>
    <w:rsid w:val="00222AA1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62DF9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762"/>
    <w:rsid w:val="00310A20"/>
    <w:rsid w:val="00316AE9"/>
    <w:rsid w:val="00321135"/>
    <w:rsid w:val="00321EF0"/>
    <w:rsid w:val="00340871"/>
    <w:rsid w:val="00341288"/>
    <w:rsid w:val="00341506"/>
    <w:rsid w:val="00345021"/>
    <w:rsid w:val="00347713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3809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06F22"/>
    <w:rsid w:val="00512DC5"/>
    <w:rsid w:val="0051337B"/>
    <w:rsid w:val="00513D00"/>
    <w:rsid w:val="00514AFF"/>
    <w:rsid w:val="00516402"/>
    <w:rsid w:val="00516527"/>
    <w:rsid w:val="005207B2"/>
    <w:rsid w:val="00522F88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2E01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4617B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15C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423C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236D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9599B"/>
    <w:rsid w:val="00AA01DA"/>
    <w:rsid w:val="00AA1316"/>
    <w:rsid w:val="00AA4212"/>
    <w:rsid w:val="00AA444B"/>
    <w:rsid w:val="00AA6766"/>
    <w:rsid w:val="00AD2D81"/>
    <w:rsid w:val="00AE1E66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68A0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67C9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3BE5"/>
    <w:rsid w:val="00D0572F"/>
    <w:rsid w:val="00D06376"/>
    <w:rsid w:val="00D075DC"/>
    <w:rsid w:val="00D125A4"/>
    <w:rsid w:val="00D21ADB"/>
    <w:rsid w:val="00D2514C"/>
    <w:rsid w:val="00D252E3"/>
    <w:rsid w:val="00D279C2"/>
    <w:rsid w:val="00D30BB9"/>
    <w:rsid w:val="00D36B46"/>
    <w:rsid w:val="00D460D9"/>
    <w:rsid w:val="00D51686"/>
    <w:rsid w:val="00D55705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4EAA"/>
    <w:rsid w:val="00E5753B"/>
    <w:rsid w:val="00E65EC7"/>
    <w:rsid w:val="00E67CA8"/>
    <w:rsid w:val="00E72B61"/>
    <w:rsid w:val="00E745FD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60F2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73BB68"/>
  <w15:chartTrackingRefBased/>
  <w15:docId w15:val="{A6ED72C1-8008-4369-9046-5D6E4D96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BB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  </vt:lpstr>
    </vt:vector>
  </TitlesOfParts>
  <Company>***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subject/>
  <dc:creator>Etalon</dc:creator>
  <cp:keywords/>
  <dc:description/>
  <cp:lastModifiedBy>Arpine Yolchyan</cp:lastModifiedBy>
  <cp:revision>28</cp:revision>
  <cp:lastPrinted>2024-08-16T10:46:00Z</cp:lastPrinted>
  <dcterms:created xsi:type="dcterms:W3CDTF">2019-07-02T13:00:00Z</dcterms:created>
  <dcterms:modified xsi:type="dcterms:W3CDTF">2025-10-01T10:36:00Z</dcterms:modified>
</cp:coreProperties>
</file>